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65" w:rsidRPr="007A603D" w:rsidRDefault="004561C6" w:rsidP="004561C6">
      <w:pPr>
        <w:pStyle w:val="a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A603D">
        <w:rPr>
          <w:rFonts w:ascii="Times New Roman" w:hAnsi="Times New Roman"/>
          <w:sz w:val="24"/>
          <w:szCs w:val="24"/>
        </w:rPr>
        <w:t>«</w:t>
      </w:r>
      <w:r w:rsidRPr="007A603D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</w:t>
      </w:r>
      <w:r w:rsidR="00D8424C" w:rsidRPr="007A603D">
        <w:rPr>
          <w:rFonts w:ascii="Times New Roman" w:hAnsi="Times New Roman"/>
          <w:sz w:val="20"/>
          <w:szCs w:val="20"/>
        </w:rPr>
        <w:t>риятий подпрограммы</w:t>
      </w:r>
      <w:r w:rsidR="00D8424C" w:rsidRPr="007A603D">
        <w:rPr>
          <w:rFonts w:ascii="Times New Roman" w:hAnsi="Times New Roman"/>
          <w:sz w:val="20"/>
          <w:szCs w:val="20"/>
        </w:rPr>
        <w:tab/>
        <w:t xml:space="preserve">            (тыс. руб.)</w:t>
      </w:r>
    </w:p>
    <w:tbl>
      <w:tblPr>
        <w:tblStyle w:val="ab"/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410"/>
        <w:gridCol w:w="1063"/>
        <w:gridCol w:w="1063"/>
        <w:gridCol w:w="1063"/>
        <w:gridCol w:w="1063"/>
      </w:tblGrid>
      <w:tr w:rsidR="00C80868" w:rsidRPr="007A603D" w:rsidTr="00381DBC">
        <w:trPr>
          <w:cantSplit/>
        </w:trPr>
        <w:tc>
          <w:tcPr>
            <w:tcW w:w="567" w:type="dxa"/>
          </w:tcPr>
          <w:p w:rsidR="00C80868" w:rsidRPr="007A603D" w:rsidRDefault="00C80868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C80868" w:rsidRPr="007A603D" w:rsidRDefault="00C80868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7A603D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7A603D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977" w:type="dxa"/>
          </w:tcPr>
          <w:p w:rsidR="00C80868" w:rsidRPr="007A603D" w:rsidRDefault="00C80868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</w:tcPr>
          <w:p w:rsidR="00C80868" w:rsidRPr="007A603D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Исполнитель</w:t>
            </w:r>
          </w:p>
        </w:tc>
        <w:tc>
          <w:tcPr>
            <w:tcW w:w="1063" w:type="dxa"/>
          </w:tcPr>
          <w:p w:rsidR="00C80868" w:rsidRPr="00381DBC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1063" w:type="dxa"/>
          </w:tcPr>
          <w:p w:rsidR="00C80868" w:rsidRPr="00381DBC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 xml:space="preserve">2015 г. </w:t>
            </w:r>
          </w:p>
        </w:tc>
        <w:tc>
          <w:tcPr>
            <w:tcW w:w="1063" w:type="dxa"/>
          </w:tcPr>
          <w:p w:rsidR="00C80868" w:rsidRPr="00381DBC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1063" w:type="dxa"/>
          </w:tcPr>
          <w:p w:rsidR="00C80868" w:rsidRPr="00381DBC" w:rsidRDefault="00C80868" w:rsidP="00C80868">
            <w:pPr>
              <w:spacing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2017 г.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503 194,28</w:t>
            </w:r>
          </w:p>
        </w:tc>
        <w:tc>
          <w:tcPr>
            <w:tcW w:w="1063" w:type="dxa"/>
          </w:tcPr>
          <w:p w:rsidR="00E95101" w:rsidRPr="00381DBC" w:rsidRDefault="00C60BEB" w:rsidP="00EE36CA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  <w:r w:rsidR="00EE36CA" w:rsidRPr="00381DBC">
              <w:rPr>
                <w:rFonts w:ascii="Times New Roman" w:eastAsia="Times New Roman" w:hAnsi="Times New Roman"/>
                <w:sz w:val="18"/>
                <w:szCs w:val="18"/>
              </w:rPr>
              <w:t>4 035,99</w:t>
            </w:r>
          </w:p>
        </w:tc>
        <w:tc>
          <w:tcPr>
            <w:tcW w:w="1063" w:type="dxa"/>
          </w:tcPr>
          <w:p w:rsidR="00E95101" w:rsidRPr="00381DBC" w:rsidRDefault="002615FC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485 881,24</w:t>
            </w:r>
          </w:p>
        </w:tc>
        <w:tc>
          <w:tcPr>
            <w:tcW w:w="1063" w:type="dxa"/>
          </w:tcPr>
          <w:p w:rsidR="00E95101" w:rsidRPr="00381DBC" w:rsidRDefault="00E95101" w:rsidP="0026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487</w:t>
            </w:r>
            <w:r w:rsidR="002615FC"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 847,01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- бюджет города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471 788,48</w:t>
            </w:r>
          </w:p>
        </w:tc>
        <w:tc>
          <w:tcPr>
            <w:tcW w:w="1063" w:type="dxa"/>
          </w:tcPr>
          <w:p w:rsidR="00E95101" w:rsidRPr="00381DBC" w:rsidRDefault="00C60BEB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483 763,82</w:t>
            </w:r>
          </w:p>
        </w:tc>
        <w:tc>
          <w:tcPr>
            <w:tcW w:w="1063" w:type="dxa"/>
          </w:tcPr>
          <w:p w:rsidR="00E95101" w:rsidRPr="00381DBC" w:rsidRDefault="002615FC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485 881,24</w:t>
            </w:r>
          </w:p>
        </w:tc>
        <w:tc>
          <w:tcPr>
            <w:tcW w:w="1063" w:type="dxa"/>
          </w:tcPr>
          <w:p w:rsidR="00E95101" w:rsidRPr="00381DBC" w:rsidRDefault="002615FC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487 847,01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19 048,40</w:t>
            </w:r>
          </w:p>
        </w:tc>
        <w:tc>
          <w:tcPr>
            <w:tcW w:w="1063" w:type="dxa"/>
            <w:shd w:val="clear" w:color="auto" w:fill="auto"/>
          </w:tcPr>
          <w:p w:rsidR="00E95101" w:rsidRPr="00381DBC" w:rsidRDefault="00EE36CA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272,17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spacing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12 357,40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2615FC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главы Администрации города Иванова</w:t>
            </w:r>
          </w:p>
        </w:tc>
        <w:tc>
          <w:tcPr>
            <w:tcW w:w="2410" w:type="dxa"/>
            <w:vMerge w:val="restart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1 824,92</w:t>
            </w:r>
          </w:p>
        </w:tc>
        <w:tc>
          <w:tcPr>
            <w:tcW w:w="1063" w:type="dxa"/>
          </w:tcPr>
          <w:p w:rsidR="00E95101" w:rsidRPr="00381DBC" w:rsidRDefault="00262992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2 388,70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1 624,0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1 624,0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Администрации города Иванова</w:t>
            </w:r>
          </w:p>
        </w:tc>
        <w:tc>
          <w:tcPr>
            <w:tcW w:w="2410" w:type="dxa"/>
            <w:vMerge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104 505,78</w:t>
            </w:r>
          </w:p>
        </w:tc>
        <w:tc>
          <w:tcPr>
            <w:tcW w:w="1063" w:type="dxa"/>
          </w:tcPr>
          <w:p w:rsidR="00E95101" w:rsidRPr="00381DBC" w:rsidRDefault="00262992" w:rsidP="00F46B75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108 684,11</w:t>
            </w:r>
          </w:p>
        </w:tc>
        <w:tc>
          <w:tcPr>
            <w:tcW w:w="1063" w:type="dxa"/>
          </w:tcPr>
          <w:p w:rsidR="00E95101" w:rsidRPr="00381DBC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105 985,7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105 975,6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43 052,23</w:t>
            </w:r>
          </w:p>
        </w:tc>
        <w:tc>
          <w:tcPr>
            <w:tcW w:w="1063" w:type="dxa"/>
          </w:tcPr>
          <w:p w:rsidR="00E95101" w:rsidRPr="00381DBC" w:rsidRDefault="00E95101" w:rsidP="00F46B75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  <w:r w:rsidR="00F46B75" w:rsidRPr="00381DBC">
              <w:rPr>
                <w:rFonts w:ascii="Times New Roman" w:eastAsia="Times New Roman" w:hAnsi="Times New Roman"/>
                <w:sz w:val="18"/>
                <w:szCs w:val="18"/>
              </w:rPr>
              <w:t> 682,32</w:t>
            </w:r>
          </w:p>
        </w:tc>
        <w:tc>
          <w:tcPr>
            <w:tcW w:w="1063" w:type="dxa"/>
          </w:tcPr>
          <w:p w:rsidR="00E95101" w:rsidRPr="00381DBC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42 826,37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42 826,7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4 601,7</w:t>
            </w:r>
          </w:p>
        </w:tc>
        <w:tc>
          <w:tcPr>
            <w:tcW w:w="1063" w:type="dxa"/>
          </w:tcPr>
          <w:p w:rsidR="00E95101" w:rsidRPr="00381DBC" w:rsidRDefault="00E95101" w:rsidP="00F46B75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F46B75" w:rsidRPr="00381DBC">
              <w:rPr>
                <w:rFonts w:ascii="Times New Roman" w:eastAsia="Times New Roman" w:hAnsi="Times New Roman"/>
                <w:sz w:val="18"/>
                <w:szCs w:val="18"/>
              </w:rPr>
              <w:t> 585,22</w:t>
            </w:r>
          </w:p>
        </w:tc>
        <w:tc>
          <w:tcPr>
            <w:tcW w:w="1063" w:type="dxa"/>
          </w:tcPr>
          <w:p w:rsidR="00E95101" w:rsidRPr="00381DBC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4 600,5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4 600,3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физической культуре и спорту Администрации города Иванова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5 003,0</w:t>
            </w:r>
          </w:p>
        </w:tc>
        <w:tc>
          <w:tcPr>
            <w:tcW w:w="1063" w:type="dxa"/>
          </w:tcPr>
          <w:p w:rsidR="00E95101" w:rsidRPr="00381DBC" w:rsidRDefault="003F6AF2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5 041,4</w:t>
            </w:r>
            <w:r w:rsidRPr="00381DB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063" w:type="dxa"/>
          </w:tcPr>
          <w:p w:rsidR="00E95101" w:rsidRPr="00381DBC" w:rsidRDefault="00E95101" w:rsidP="00D90AA4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D90AA4" w:rsidRPr="00381DBC">
              <w:rPr>
                <w:rFonts w:ascii="Times New Roman" w:eastAsia="Times New Roman" w:hAnsi="Times New Roman"/>
                <w:sz w:val="18"/>
                <w:szCs w:val="18"/>
              </w:rPr>
              <w:t> 061,0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5 061,0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архитектуры и градостроительства Администрации города Иванова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24 033,3</w:t>
            </w:r>
          </w:p>
        </w:tc>
        <w:tc>
          <w:tcPr>
            <w:tcW w:w="1063" w:type="dxa"/>
          </w:tcPr>
          <w:p w:rsidR="00E95101" w:rsidRPr="00381DBC" w:rsidRDefault="00262992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23 607,03</w:t>
            </w:r>
          </w:p>
        </w:tc>
        <w:tc>
          <w:tcPr>
            <w:tcW w:w="1063" w:type="dxa"/>
          </w:tcPr>
          <w:p w:rsidR="00E95101" w:rsidRPr="00381DBC" w:rsidRDefault="00E95101" w:rsidP="00D90AA4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24 0</w:t>
            </w:r>
            <w:r w:rsidR="00D90AA4" w:rsidRPr="00381DBC">
              <w:rPr>
                <w:rFonts w:ascii="Times New Roman" w:eastAsia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24 029,5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7A603D">
              <w:rPr>
                <w:rFonts w:ascii="Times New Roman" w:eastAsia="Times New Roman" w:hAnsi="Times New Roman"/>
                <w:color w:val="000000"/>
              </w:rPr>
              <w:t>деятельности управления благоустройства администрации города Иванова</w:t>
            </w:r>
            <w:proofErr w:type="gramEnd"/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19 560,7</w:t>
            </w:r>
          </w:p>
        </w:tc>
        <w:tc>
          <w:tcPr>
            <w:tcW w:w="1063" w:type="dxa"/>
          </w:tcPr>
          <w:p w:rsidR="00E95101" w:rsidRPr="00381DBC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19 500,15</w:t>
            </w:r>
          </w:p>
        </w:tc>
        <w:tc>
          <w:tcPr>
            <w:tcW w:w="1063" w:type="dxa"/>
          </w:tcPr>
          <w:p w:rsidR="00E95101" w:rsidRPr="00381DBC" w:rsidRDefault="00E95101" w:rsidP="00D90AA4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="00D90AA4" w:rsidRPr="00381DB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  <w:r w:rsidR="00D90AA4" w:rsidRPr="00381DBC">
              <w:rPr>
                <w:rFonts w:ascii="Times New Roman" w:eastAsia="Times New Roman" w:hAnsi="Times New Roman"/>
                <w:sz w:val="18"/>
                <w:szCs w:val="18"/>
              </w:rPr>
              <w:t>1,06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19 550,88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11 448,1</w:t>
            </w:r>
          </w:p>
        </w:tc>
        <w:tc>
          <w:tcPr>
            <w:tcW w:w="1063" w:type="dxa"/>
          </w:tcPr>
          <w:p w:rsidR="00E95101" w:rsidRPr="00381DBC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11 258,6</w:t>
            </w:r>
          </w:p>
        </w:tc>
        <w:tc>
          <w:tcPr>
            <w:tcW w:w="1063" w:type="dxa"/>
          </w:tcPr>
          <w:p w:rsidR="00E95101" w:rsidRPr="00381DBC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11 299,24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11 298,91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19 692,98</w:t>
            </w:r>
          </w:p>
        </w:tc>
        <w:tc>
          <w:tcPr>
            <w:tcW w:w="1063" w:type="dxa"/>
          </w:tcPr>
          <w:p w:rsidR="00E95101" w:rsidRPr="00381DBC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19 515,92</w:t>
            </w:r>
          </w:p>
        </w:tc>
        <w:tc>
          <w:tcPr>
            <w:tcW w:w="1063" w:type="dxa"/>
          </w:tcPr>
          <w:p w:rsidR="00E95101" w:rsidRPr="00381DBC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19 561,56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19 561,33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7A603D">
              <w:rPr>
                <w:rFonts w:ascii="Times New Roman" w:eastAsia="Times New Roman" w:hAnsi="Times New Roman"/>
                <w:color w:val="000000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7 498,6</w:t>
            </w:r>
          </w:p>
        </w:tc>
        <w:tc>
          <w:tcPr>
            <w:tcW w:w="1063" w:type="dxa"/>
          </w:tcPr>
          <w:p w:rsidR="00E95101" w:rsidRPr="00381DBC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6 736,37</w:t>
            </w:r>
          </w:p>
        </w:tc>
        <w:tc>
          <w:tcPr>
            <w:tcW w:w="1063" w:type="dxa"/>
          </w:tcPr>
          <w:p w:rsidR="00E95101" w:rsidRPr="00381DBC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6 765,6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6 765,6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образования Администрации города Иванова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21 218,1</w:t>
            </w:r>
          </w:p>
        </w:tc>
        <w:tc>
          <w:tcPr>
            <w:tcW w:w="1063" w:type="dxa"/>
          </w:tcPr>
          <w:p w:rsidR="00E95101" w:rsidRPr="00381DBC" w:rsidRDefault="00E95101" w:rsidP="00F46B75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</w:t>
            </w:r>
            <w:r w:rsidR="00F46B75" w:rsidRPr="00381D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838,28</w:t>
            </w:r>
          </w:p>
        </w:tc>
        <w:tc>
          <w:tcPr>
            <w:tcW w:w="1063" w:type="dxa"/>
          </w:tcPr>
          <w:p w:rsidR="00E95101" w:rsidRPr="00381DBC" w:rsidRDefault="00E95101" w:rsidP="00535C09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381DBC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21 881,83</w:t>
            </w:r>
          </w:p>
        </w:tc>
        <w:tc>
          <w:tcPr>
            <w:tcW w:w="1063" w:type="dxa"/>
          </w:tcPr>
          <w:p w:rsidR="00E95101" w:rsidRPr="00381DBC" w:rsidRDefault="002615FC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21 881,76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4 543,14</w:t>
            </w:r>
          </w:p>
        </w:tc>
        <w:tc>
          <w:tcPr>
            <w:tcW w:w="1063" w:type="dxa"/>
          </w:tcPr>
          <w:p w:rsidR="00E95101" w:rsidRPr="00381DBC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4 401,95</w:t>
            </w:r>
          </w:p>
        </w:tc>
        <w:tc>
          <w:tcPr>
            <w:tcW w:w="1063" w:type="dxa"/>
          </w:tcPr>
          <w:p w:rsidR="00E95101" w:rsidRPr="00381DBC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4 417,0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4 417,0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7A603D">
              <w:rPr>
                <w:rFonts w:ascii="Times New Roman" w:eastAsia="Times New Roman" w:hAnsi="Times New Roman"/>
                <w:color w:val="000000"/>
              </w:rPr>
              <w:t>деятельности 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4 691,4</w:t>
            </w:r>
          </w:p>
        </w:tc>
        <w:tc>
          <w:tcPr>
            <w:tcW w:w="1063" w:type="dxa"/>
          </w:tcPr>
          <w:p w:rsidR="00E95101" w:rsidRPr="00381DBC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4 676,23</w:t>
            </w:r>
          </w:p>
        </w:tc>
        <w:tc>
          <w:tcPr>
            <w:tcW w:w="1063" w:type="dxa"/>
          </w:tcPr>
          <w:p w:rsidR="00E95101" w:rsidRPr="00381DBC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4 692,2</w:t>
            </w:r>
          </w:p>
        </w:tc>
        <w:tc>
          <w:tcPr>
            <w:tcW w:w="1063" w:type="dxa"/>
          </w:tcPr>
          <w:p w:rsidR="00E95101" w:rsidRPr="00381DBC" w:rsidRDefault="002615FC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4 692,1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46 856,1</w:t>
            </w:r>
          </w:p>
        </w:tc>
        <w:tc>
          <w:tcPr>
            <w:tcW w:w="1063" w:type="dxa"/>
          </w:tcPr>
          <w:p w:rsidR="00E95101" w:rsidRPr="00381DBC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46 687,82</w:t>
            </w:r>
          </w:p>
        </w:tc>
        <w:tc>
          <w:tcPr>
            <w:tcW w:w="1063" w:type="dxa"/>
          </w:tcPr>
          <w:p w:rsidR="00E95101" w:rsidRPr="00381DBC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46 897,15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46 897,0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76 578,1</w:t>
            </w:r>
          </w:p>
        </w:tc>
        <w:tc>
          <w:tcPr>
            <w:tcW w:w="1063" w:type="dxa"/>
          </w:tcPr>
          <w:p w:rsidR="00E95101" w:rsidRPr="00381DBC" w:rsidRDefault="00F46B7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76 538,59</w:t>
            </w:r>
          </w:p>
        </w:tc>
        <w:tc>
          <w:tcPr>
            <w:tcW w:w="1063" w:type="dxa"/>
          </w:tcPr>
          <w:p w:rsidR="00E95101" w:rsidRPr="00381DBC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83 539,9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85 372,1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35 566,48</w:t>
            </w:r>
          </w:p>
        </w:tc>
        <w:tc>
          <w:tcPr>
            <w:tcW w:w="1063" w:type="dxa"/>
          </w:tcPr>
          <w:p w:rsidR="00E95101" w:rsidRPr="00381DBC" w:rsidRDefault="00262992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51 194,20</w:t>
            </w:r>
          </w:p>
        </w:tc>
        <w:tc>
          <w:tcPr>
            <w:tcW w:w="1063" w:type="dxa"/>
          </w:tcPr>
          <w:p w:rsidR="00E95101" w:rsidRPr="00381DBC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48 184,7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48 299,2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7A603D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7A603D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 xml:space="preserve">Управление капитального строительства Администрации города Иванова (муниципальное казенное учреждение по проектно-документационному сопровождению и техническому </w:t>
            </w:r>
            <w:proofErr w:type="gramStart"/>
            <w:r w:rsidRPr="007A603D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7A603D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собственности)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16 126,85</w:t>
            </w:r>
          </w:p>
        </w:tc>
        <w:tc>
          <w:tcPr>
            <w:tcW w:w="1063" w:type="dxa"/>
          </w:tcPr>
          <w:p w:rsidR="00E95101" w:rsidRPr="00381DBC" w:rsidRDefault="00D90AA4" w:rsidP="00634368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  <w:r w:rsidR="00634368" w:rsidRPr="00381DBC">
              <w:rPr>
                <w:rFonts w:ascii="Times New Roman" w:eastAsia="Times New Roman" w:hAnsi="Times New Roman"/>
                <w:sz w:val="18"/>
                <w:szCs w:val="18"/>
              </w:rPr>
              <w:t> 697,78</w:t>
            </w:r>
          </w:p>
        </w:tc>
        <w:tc>
          <w:tcPr>
            <w:tcW w:w="1063" w:type="dxa"/>
          </w:tcPr>
          <w:p w:rsidR="00E95101" w:rsidRPr="00381DBC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16 826,22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16 840,62</w:t>
            </w:r>
          </w:p>
        </w:tc>
      </w:tr>
      <w:tr w:rsidR="00E95101" w:rsidRPr="007A603D" w:rsidTr="00381DBC">
        <w:trPr>
          <w:cantSplit/>
          <w:trHeight w:val="3899"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977" w:type="dxa"/>
          </w:tcPr>
          <w:p w:rsidR="006D5AA2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10 295,0</w:t>
            </w:r>
          </w:p>
        </w:tc>
        <w:tc>
          <w:tcPr>
            <w:tcW w:w="1063" w:type="dxa"/>
          </w:tcPr>
          <w:p w:rsidR="00E95101" w:rsidRPr="00381DBC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11 530,0</w:t>
            </w:r>
          </w:p>
        </w:tc>
        <w:tc>
          <w:tcPr>
            <w:tcW w:w="1063" w:type="dxa"/>
          </w:tcPr>
          <w:p w:rsidR="00E95101" w:rsidRPr="00381DBC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11 858,0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11 858,0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5 392,0</w:t>
            </w:r>
          </w:p>
        </w:tc>
        <w:tc>
          <w:tcPr>
            <w:tcW w:w="1063" w:type="dxa"/>
          </w:tcPr>
          <w:p w:rsidR="00E95101" w:rsidRPr="00381DBC" w:rsidRDefault="00D90AA4" w:rsidP="00634368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34368" w:rsidRPr="00381DBC">
              <w:rPr>
                <w:rFonts w:ascii="Times New Roman" w:eastAsia="Times New Roman" w:hAnsi="Times New Roman"/>
                <w:sz w:val="18"/>
                <w:szCs w:val="18"/>
              </w:rPr>
              <w:t> 199,1</w:t>
            </w:r>
          </w:p>
        </w:tc>
        <w:tc>
          <w:tcPr>
            <w:tcW w:w="1063" w:type="dxa"/>
          </w:tcPr>
          <w:p w:rsidR="00E95101" w:rsidRPr="00381DBC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6 279,41</w:t>
            </w:r>
          </w:p>
        </w:tc>
        <w:tc>
          <w:tcPr>
            <w:tcW w:w="1063" w:type="dxa"/>
          </w:tcPr>
          <w:p w:rsidR="00E95101" w:rsidRPr="00381DBC" w:rsidRDefault="00E95101" w:rsidP="00C80868">
            <w:pPr>
              <w:spacing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DBC">
              <w:rPr>
                <w:rFonts w:ascii="Times New Roman" w:hAnsi="Times New Roman"/>
                <w:color w:val="000000"/>
                <w:sz w:val="18"/>
                <w:szCs w:val="18"/>
              </w:rPr>
              <w:t>6 295,41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977" w:type="dxa"/>
          </w:tcPr>
          <w:p w:rsidR="002D448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40 705,8</w:t>
            </w:r>
          </w:p>
        </w:tc>
        <w:tc>
          <w:tcPr>
            <w:tcW w:w="1063" w:type="dxa"/>
          </w:tcPr>
          <w:p w:rsidR="00E95101" w:rsidRPr="00381DBC" w:rsidRDefault="002D58FB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272,17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Бюджет города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9 300,0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5 328,29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  <w:p w:rsidR="0099571F" w:rsidRDefault="0099571F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9571F" w:rsidRDefault="0099571F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9571F" w:rsidRDefault="0099571F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9571F" w:rsidRDefault="0099571F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9571F" w:rsidRPr="007A603D" w:rsidRDefault="0099571F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3 971,71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19 048,40</w:t>
            </w:r>
          </w:p>
        </w:tc>
        <w:tc>
          <w:tcPr>
            <w:tcW w:w="1063" w:type="dxa"/>
          </w:tcPr>
          <w:p w:rsidR="00E95101" w:rsidRPr="00381DBC" w:rsidRDefault="002D58FB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272,17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3 003,32</w:t>
            </w:r>
          </w:p>
        </w:tc>
        <w:tc>
          <w:tcPr>
            <w:tcW w:w="1063" w:type="dxa"/>
          </w:tcPr>
          <w:p w:rsidR="00E95101" w:rsidRPr="00381DBC" w:rsidRDefault="00EE36CA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272,17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Default="00E95101" w:rsidP="00630C89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Ивановский городской к</w:t>
            </w:r>
            <w:r w:rsidR="00630C89">
              <w:rPr>
                <w:rFonts w:ascii="Times New Roman" w:eastAsia="Times New Roman" w:hAnsi="Times New Roman"/>
                <w:color w:val="000000"/>
              </w:rPr>
              <w:t>омитет по управлению имуществом</w:t>
            </w:r>
          </w:p>
          <w:p w:rsidR="00630C89" w:rsidRDefault="00630C89" w:rsidP="00630C89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630C89" w:rsidRDefault="00630C89" w:rsidP="00630C89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630C89" w:rsidRDefault="00630C89" w:rsidP="00630C89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630C89" w:rsidRDefault="00630C89" w:rsidP="00630C89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630C89" w:rsidRDefault="00630C89" w:rsidP="00630C89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630C89" w:rsidRPr="007A603D" w:rsidRDefault="00630C89" w:rsidP="00630C89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16 045,08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2410" w:type="dxa"/>
          </w:tcPr>
          <w:p w:rsidR="00E95101" w:rsidRPr="007A603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12 357,40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C60BEB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  <w:p w:rsidR="003314E9" w:rsidRPr="00C60BEB" w:rsidRDefault="003314E9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1 924,44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7A603D" w:rsidTr="00381DBC">
        <w:trPr>
          <w:cantSplit/>
        </w:trPr>
        <w:tc>
          <w:tcPr>
            <w:tcW w:w="56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7A603D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C60BEB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603D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  <w:p w:rsidR="003314E9" w:rsidRPr="00C60BEB" w:rsidRDefault="003314E9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</w:tcPr>
          <w:p w:rsidR="00E95101" w:rsidRPr="00381DBC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10 432,96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E95101" w:rsidRPr="00381DBC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DB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</w:tbl>
    <w:p w:rsidR="00C71932" w:rsidRPr="003A4C2D" w:rsidRDefault="001D4C65" w:rsidP="00381DB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  <w:lang w:val="en-US"/>
        </w:rPr>
        <w:tab/>
      </w:r>
      <w:r w:rsidRPr="007A603D">
        <w:rPr>
          <w:rFonts w:ascii="Times New Roman" w:hAnsi="Times New Roman"/>
          <w:sz w:val="24"/>
          <w:szCs w:val="24"/>
        </w:rPr>
        <w:tab/>
      </w:r>
      <w:r w:rsidR="00C80868" w:rsidRPr="007A603D">
        <w:rPr>
          <w:rFonts w:ascii="Times New Roman" w:hAnsi="Times New Roman"/>
          <w:sz w:val="24"/>
          <w:szCs w:val="24"/>
        </w:rPr>
        <w:t xml:space="preserve"> </w:t>
      </w:r>
      <w:r w:rsidR="00AE673B" w:rsidRPr="007A603D">
        <w:rPr>
          <w:rFonts w:ascii="Times New Roman" w:hAnsi="Times New Roman"/>
          <w:sz w:val="24"/>
          <w:szCs w:val="24"/>
        </w:rPr>
        <w:t>»</w:t>
      </w:r>
      <w:r w:rsidR="003314E9" w:rsidRPr="00494B1F">
        <w:rPr>
          <w:rFonts w:ascii="Times New Roman" w:hAnsi="Times New Roman"/>
          <w:sz w:val="24"/>
          <w:szCs w:val="24"/>
        </w:rPr>
        <w:t>.</w:t>
      </w:r>
    </w:p>
    <w:sectPr w:rsidR="00C71932" w:rsidRPr="003A4C2D" w:rsidSect="0099571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1A" w:rsidRDefault="00DB271A" w:rsidP="00894FCC">
      <w:pPr>
        <w:spacing w:after="0" w:line="240" w:lineRule="auto"/>
      </w:pPr>
      <w:r>
        <w:separator/>
      </w:r>
    </w:p>
  </w:endnote>
  <w:endnote w:type="continuationSeparator" w:id="0">
    <w:p w:rsidR="00DB271A" w:rsidRDefault="00DB271A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BC" w:rsidRPr="00A72179" w:rsidRDefault="00381DBC" w:rsidP="004D0BCE">
    <w:pPr>
      <w:pStyle w:val="a7"/>
      <w:rPr>
        <w:rFonts w:ascii="Times New Roman" w:hAnsi="Times New Roman"/>
      </w:rPr>
    </w:pPr>
  </w:p>
  <w:p w:rsidR="00381DBC" w:rsidRDefault="00381D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1A" w:rsidRDefault="00DB271A" w:rsidP="00894FCC">
      <w:pPr>
        <w:spacing w:after="0" w:line="240" w:lineRule="auto"/>
      </w:pPr>
      <w:r>
        <w:separator/>
      </w:r>
    </w:p>
  </w:footnote>
  <w:footnote w:type="continuationSeparator" w:id="0">
    <w:p w:rsidR="00DB271A" w:rsidRDefault="00DB271A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1940"/>
      <w:docPartObj>
        <w:docPartGallery w:val="Page Numbers (Top of Page)"/>
        <w:docPartUnique/>
      </w:docPartObj>
    </w:sdtPr>
    <w:sdtEndPr/>
    <w:sdtContent>
      <w:p w:rsidR="00381DBC" w:rsidRDefault="00381D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672">
          <w:rPr>
            <w:noProof/>
          </w:rPr>
          <w:t>3</w:t>
        </w:r>
        <w:r>
          <w:fldChar w:fldCharType="end"/>
        </w:r>
      </w:p>
    </w:sdtContent>
  </w:sdt>
  <w:p w:rsidR="00381DBC" w:rsidRPr="00265B80" w:rsidRDefault="00381DBC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3647D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6E97"/>
    <w:rsid w:val="00067197"/>
    <w:rsid w:val="00071C99"/>
    <w:rsid w:val="000723C1"/>
    <w:rsid w:val="00072673"/>
    <w:rsid w:val="00072CBC"/>
    <w:rsid w:val="0007593F"/>
    <w:rsid w:val="00075FF7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22F7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2992"/>
    <w:rsid w:val="00262D41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D58FB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3A00"/>
    <w:rsid w:val="00317989"/>
    <w:rsid w:val="003214F4"/>
    <w:rsid w:val="003218A5"/>
    <w:rsid w:val="003275CA"/>
    <w:rsid w:val="003314E9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125C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1DBC"/>
    <w:rsid w:val="0038226D"/>
    <w:rsid w:val="00382E13"/>
    <w:rsid w:val="003875A1"/>
    <w:rsid w:val="00394CF6"/>
    <w:rsid w:val="003A2A05"/>
    <w:rsid w:val="003A312E"/>
    <w:rsid w:val="003A3575"/>
    <w:rsid w:val="003A3610"/>
    <w:rsid w:val="003A4C2D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250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2D0B"/>
    <w:rsid w:val="0047445E"/>
    <w:rsid w:val="0047558C"/>
    <w:rsid w:val="00477C30"/>
    <w:rsid w:val="00480133"/>
    <w:rsid w:val="004833F2"/>
    <w:rsid w:val="00485E21"/>
    <w:rsid w:val="004912C2"/>
    <w:rsid w:val="00491CA8"/>
    <w:rsid w:val="00494B1F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1FB7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222A"/>
    <w:rsid w:val="005923BC"/>
    <w:rsid w:val="0059518D"/>
    <w:rsid w:val="005975EC"/>
    <w:rsid w:val="005A0807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0C89"/>
    <w:rsid w:val="00631F40"/>
    <w:rsid w:val="00632E9C"/>
    <w:rsid w:val="00633332"/>
    <w:rsid w:val="00634368"/>
    <w:rsid w:val="006350E1"/>
    <w:rsid w:val="006406AA"/>
    <w:rsid w:val="00640E3A"/>
    <w:rsid w:val="00642DF4"/>
    <w:rsid w:val="0064396F"/>
    <w:rsid w:val="00643E30"/>
    <w:rsid w:val="00646535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80E29"/>
    <w:rsid w:val="00682346"/>
    <w:rsid w:val="00683A1F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5AA2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17E2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1642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1A66"/>
    <w:rsid w:val="008242A4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85FF8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088D"/>
    <w:rsid w:val="00981191"/>
    <w:rsid w:val="00982E09"/>
    <w:rsid w:val="00982EFB"/>
    <w:rsid w:val="00986071"/>
    <w:rsid w:val="00986A63"/>
    <w:rsid w:val="00987F6C"/>
    <w:rsid w:val="0099286C"/>
    <w:rsid w:val="00992F3C"/>
    <w:rsid w:val="0099571F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4FC"/>
    <w:rsid w:val="00A308B4"/>
    <w:rsid w:val="00A31BAB"/>
    <w:rsid w:val="00A32224"/>
    <w:rsid w:val="00A35BF6"/>
    <w:rsid w:val="00A361C0"/>
    <w:rsid w:val="00A3710A"/>
    <w:rsid w:val="00A37672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733"/>
    <w:rsid w:val="00A63E01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73B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858A4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0BEB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77A6F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5847"/>
    <w:rsid w:val="00CD67B7"/>
    <w:rsid w:val="00CE11AF"/>
    <w:rsid w:val="00CE3BD6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271A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36CA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FE3"/>
    <w:rsid w:val="00F51293"/>
    <w:rsid w:val="00F615C5"/>
    <w:rsid w:val="00F61D4F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7F5A-5243-4E61-AD6D-3DD3BF96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16</cp:revision>
  <cp:lastPrinted>2015-07-03T07:31:00Z</cp:lastPrinted>
  <dcterms:created xsi:type="dcterms:W3CDTF">2015-06-17T07:12:00Z</dcterms:created>
  <dcterms:modified xsi:type="dcterms:W3CDTF">2015-07-09T07:35:00Z</dcterms:modified>
</cp:coreProperties>
</file>