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061142" w:rsidRDefault="00853577" w:rsidP="000611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061142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061142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>и критериев оценки эффективности реализации муниципальных программ города Иванова» и в связи</w:t>
      </w:r>
      <w:r w:rsid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с изменением объемов финансирования муниципальной </w:t>
      </w:r>
      <w:hyperlink r:id="rId11" w:history="1">
        <w:r w:rsidRPr="00061142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872FF9" w:rsidRPr="000611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proofErr w:type="gramStart"/>
      <w:r w:rsidRPr="0006114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0611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6114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0611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 а н о в л я е т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0F6" w:rsidRPr="00061142" w:rsidRDefault="00B860F6" w:rsidP="00061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</w:t>
      </w:r>
      <w:r w:rsidR="00CD180E" w:rsidRPr="00061142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="00CD180E"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80E" w:rsidRPr="00061142">
        <w:rPr>
          <w:rFonts w:ascii="Times New Roman" w:hAnsi="Times New Roman"/>
          <w:sz w:val="24"/>
          <w:szCs w:val="24"/>
        </w:rPr>
        <w:t>«Управление                            муниципальным имуществом города Иванова»</w:t>
      </w:r>
      <w:r w:rsidR="002522F0" w:rsidRPr="00061142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Иванова 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47A7A" w:rsidRPr="0006114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47A7A" w:rsidRPr="000611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96F08" w:rsidRPr="0006114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7A7A" w:rsidRPr="00061142">
        <w:rPr>
          <w:rFonts w:ascii="Times New Roman" w:eastAsia="Times New Roman" w:hAnsi="Times New Roman"/>
          <w:sz w:val="24"/>
          <w:szCs w:val="24"/>
          <w:lang w:eastAsia="ru-RU"/>
        </w:rPr>
        <w:t>1488</w:t>
      </w:r>
      <w:r w:rsidR="00EF6B31"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 Администрации города Иванова</w:t>
      </w:r>
      <w:r w:rsidR="00573CEA"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07.03.2019 № 297, от 07.03.2019 № 298</w:t>
      </w:r>
      <w:r w:rsidR="00EF6B31" w:rsidRPr="0006114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68F3" w:rsidRPr="00061142" w:rsidRDefault="00940E7D" w:rsidP="000611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1.1. В разделе </w:t>
      </w:r>
      <w:r w:rsidR="00741A12"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«Паспорт Программы» строку «Объем финансирования </w:t>
      </w:r>
      <w:r w:rsidR="002522F0" w:rsidRPr="000611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1142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рограммы» </w:t>
      </w:r>
      <w:r w:rsidRPr="00061142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6C6D95" w:rsidRPr="00061142" w:rsidRDefault="006C6D95" w:rsidP="000611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114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763C4" w:rsidRPr="00E21284" w:rsidTr="00061142">
        <w:trPr>
          <w:trHeight w:val="2107"/>
        </w:trPr>
        <w:tc>
          <w:tcPr>
            <w:tcW w:w="2694" w:type="dxa"/>
          </w:tcPr>
          <w:p w:rsidR="009763C4" w:rsidRPr="00E21284" w:rsidRDefault="009763C4" w:rsidP="00CB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662" w:type="dxa"/>
          </w:tcPr>
          <w:p w:rsidR="009763C4" w:rsidRPr="00E2128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061142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47A7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91635E" w:rsidRPr="0006114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635E" w:rsidRPr="00061142">
              <w:rPr>
                <w:rFonts w:ascii="Times New Roman" w:hAnsi="Times New Roman"/>
                <w:bCs/>
                <w:sz w:val="24"/>
                <w:szCs w:val="24"/>
              </w:rPr>
              <w:t>539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1635E" w:rsidRPr="000611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>50 065,46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 тыс. 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>руб.,                        2021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>25 532,12</w:t>
            </w:r>
            <w:r w:rsidR="009E2F63" w:rsidRPr="00061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>тыс. руб., 20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</w:t>
            </w:r>
            <w:r w:rsidR="0006114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="00061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7A7A"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*  тыс. руб., 2024 год – *  тыс. руб.                                                     </w:t>
            </w:r>
            <w:proofErr w:type="gramEnd"/>
          </w:p>
          <w:p w:rsidR="009763C4" w:rsidRPr="00061142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E21284" w:rsidRDefault="00447A7A" w:rsidP="001D7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1D798A" w:rsidRPr="0006114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798A" w:rsidRPr="00061142">
              <w:rPr>
                <w:rFonts w:ascii="Times New Roman" w:hAnsi="Times New Roman"/>
                <w:bCs/>
                <w:sz w:val="24"/>
                <w:szCs w:val="24"/>
              </w:rPr>
              <w:t>539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D798A" w:rsidRPr="000611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>1 тыс. руб., 2020 год – 50 065,46 тыс. руб.,                        2021 год – 25 532,12</w:t>
            </w:r>
            <w:r w:rsidRPr="00061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2022 год – * тыс. руб.,  </w:t>
            </w:r>
            <w:r w:rsidR="0006114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="000611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1142">
              <w:rPr>
                <w:rFonts w:ascii="Times New Roman" w:hAnsi="Times New Roman"/>
                <w:bCs/>
                <w:sz w:val="24"/>
                <w:szCs w:val="24"/>
              </w:rPr>
              <w:t>*  тыс. руб., 2024 год – *  тыс. руб.</w:t>
            </w:r>
            <w:proofErr w:type="gramEnd"/>
          </w:p>
        </w:tc>
      </w:tr>
    </w:tbl>
    <w:p w:rsidR="00006F70" w:rsidRPr="00061142" w:rsidRDefault="00006F70" w:rsidP="0000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61142">
        <w:rPr>
          <w:rFonts w:ascii="Times New Roman" w:hAnsi="Times New Roman"/>
          <w:sz w:val="24"/>
          <w:szCs w:val="24"/>
        </w:rPr>
        <w:t>».</w:t>
      </w:r>
    </w:p>
    <w:p w:rsidR="00304B61" w:rsidRPr="00061142" w:rsidRDefault="008A07FE" w:rsidP="006D09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35E" w:rsidRPr="00061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142">
        <w:rPr>
          <w:rFonts w:ascii="Times New Roman" w:hAnsi="Times New Roman" w:cs="Times New Roman"/>
          <w:sz w:val="24"/>
          <w:szCs w:val="24"/>
        </w:rPr>
        <w:t xml:space="preserve"> </w:t>
      </w:r>
      <w:r w:rsidR="00304B61" w:rsidRPr="0006114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304B61" w:rsidRPr="00061142">
          <w:rPr>
            <w:rFonts w:ascii="Times New Roman" w:hAnsi="Times New Roman" w:cs="Times New Roman"/>
            <w:sz w:val="24"/>
            <w:szCs w:val="24"/>
          </w:rPr>
          <w:t xml:space="preserve">разделе 3 </w:t>
        </w:r>
      </w:hyperlink>
      <w:r w:rsidR="00304B61" w:rsidRPr="00061142">
        <w:rPr>
          <w:rFonts w:ascii="Times New Roman" w:hAnsi="Times New Roman" w:cs="Times New Roman"/>
          <w:sz w:val="24"/>
          <w:szCs w:val="24"/>
        </w:rPr>
        <w:t xml:space="preserve">«Цель (цели) и ожидаемые результаты </w:t>
      </w:r>
      <w:r w:rsidR="00B23C43" w:rsidRPr="0006114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04B61" w:rsidRPr="00061142">
        <w:rPr>
          <w:rFonts w:ascii="Times New Roman" w:hAnsi="Times New Roman" w:cs="Times New Roman"/>
          <w:sz w:val="24"/>
          <w:szCs w:val="24"/>
        </w:rPr>
        <w:t>Программы»</w:t>
      </w:r>
      <w:r w:rsidR="00304B61" w:rsidRPr="000611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4B61" w:rsidRPr="00061142">
        <w:rPr>
          <w:rFonts w:ascii="Times New Roman" w:hAnsi="Times New Roman" w:cs="Times New Roman"/>
          <w:sz w:val="24"/>
          <w:szCs w:val="24"/>
        </w:rPr>
        <w:t>таблицу 3 «Сведения о целевых  индикаторах (показателях) реализации Программы» изложить в следующей редакции:</w:t>
      </w:r>
    </w:p>
    <w:p w:rsidR="00304B61" w:rsidRPr="00061142" w:rsidRDefault="00304B61" w:rsidP="006D09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61142" w:rsidRPr="00061142" w:rsidTr="00CB08C1">
        <w:tc>
          <w:tcPr>
            <w:tcW w:w="426" w:type="dxa"/>
            <w:tcBorders>
              <w:bottom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год, 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061142" w:rsidRPr="00061142" w:rsidTr="00CB08C1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4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Общий объем поступлений </w:t>
            </w:r>
            <w:r w:rsidR="00061142"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бюджет города доходов от использования имущества, находящегося </w:t>
            </w:r>
            <w:r w:rsidR="00061142"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муниципальной собственности, </w:t>
            </w:r>
            <w:r w:rsidR="00061142"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 земельных участков, государственная собственность</w:t>
            </w:r>
            <w:r w:rsidR="00061142"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которые не разграничена </w:t>
            </w:r>
            <w:r w:rsidR="00061142"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которые расположены </w:t>
            </w:r>
            <w:r w:rsidR="00061142"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городских округов &lt;**&gt;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256958</w:t>
            </w:r>
          </w:p>
        </w:tc>
      </w:tr>
      <w:tr w:rsidR="00061142" w:rsidRPr="00061142" w:rsidTr="00CB08C1">
        <w:tc>
          <w:tcPr>
            <w:tcW w:w="426" w:type="dxa"/>
            <w:tcBorders>
              <w:top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B61" w:rsidRPr="00456094" w:rsidRDefault="00304B61" w:rsidP="006F09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="006F0942"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</w:tr>
      <w:tr w:rsidR="00061142" w:rsidRPr="00061142" w:rsidTr="00CB08C1">
        <w:trPr>
          <w:trHeight w:val="1418"/>
        </w:trPr>
        <w:tc>
          <w:tcPr>
            <w:tcW w:w="426" w:type="dxa"/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детских игровых комплексов, являющихся муниципальной собственностью городского округа Иваново, подлежащих содержанию и ремонту</w:t>
            </w:r>
          </w:p>
        </w:tc>
        <w:tc>
          <w:tcPr>
            <w:tcW w:w="567" w:type="dxa"/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</w:tr>
      <w:tr w:rsidR="00061142" w:rsidRPr="00061142" w:rsidTr="00CB08C1">
        <w:tc>
          <w:tcPr>
            <w:tcW w:w="426" w:type="dxa"/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04B61" w:rsidRPr="00456094" w:rsidRDefault="00304B61" w:rsidP="004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автомобильных дорог,</w:t>
            </w:r>
            <w:r w:rsid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отношении которых планируется оформление права муниципальной собственности</w:t>
            </w:r>
          </w:p>
        </w:tc>
        <w:tc>
          <w:tcPr>
            <w:tcW w:w="567" w:type="dxa"/>
          </w:tcPr>
          <w:p w:rsidR="00304B61" w:rsidRPr="00456094" w:rsidRDefault="00304B61" w:rsidP="00061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304B61" w:rsidRPr="00456094" w:rsidRDefault="00304B61" w:rsidP="0030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</w:tbl>
    <w:p w:rsidR="00304B61" w:rsidRDefault="006F0942" w:rsidP="006F0942">
      <w:pPr>
        <w:pStyle w:val="ConsPlu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771AB" w:rsidRDefault="00304B61" w:rsidP="006D099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F09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771AB" w:rsidRPr="00E21284">
        <w:rPr>
          <w:rFonts w:ascii="Times New Roman" w:hAnsi="Times New Roman"/>
          <w:sz w:val="24"/>
          <w:szCs w:val="24"/>
        </w:rPr>
        <w:t xml:space="preserve">В </w:t>
      </w:r>
      <w:hyperlink r:id="rId13" w:history="1">
        <w:r w:rsidR="008771AB" w:rsidRPr="00E21284">
          <w:rPr>
            <w:rFonts w:ascii="Times New Roman" w:hAnsi="Times New Roman"/>
            <w:sz w:val="24"/>
            <w:szCs w:val="24"/>
          </w:rPr>
          <w:t xml:space="preserve">разделе 4 </w:t>
        </w:r>
      </w:hyperlink>
      <w:r w:rsidR="008771AB" w:rsidRPr="00E21284">
        <w:rPr>
          <w:rFonts w:ascii="Times New Roman" w:hAnsi="Times New Roman"/>
          <w:sz w:val="24"/>
          <w:szCs w:val="24"/>
        </w:rPr>
        <w:t>«Ресурсное обеспечение Программы»</w:t>
      </w:r>
      <w:r w:rsidR="008771AB" w:rsidRPr="00E21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1AB" w:rsidRPr="00E21284">
        <w:rPr>
          <w:rFonts w:ascii="Times New Roman" w:hAnsi="Times New Roman"/>
          <w:sz w:val="24"/>
          <w:szCs w:val="24"/>
        </w:rPr>
        <w:t>таблиц</w:t>
      </w:r>
      <w:r w:rsidR="002168F3" w:rsidRPr="00E21284">
        <w:rPr>
          <w:rFonts w:ascii="Times New Roman" w:hAnsi="Times New Roman"/>
          <w:sz w:val="24"/>
          <w:szCs w:val="24"/>
        </w:rPr>
        <w:t>у</w:t>
      </w:r>
      <w:r w:rsidR="008771AB" w:rsidRPr="00E21284">
        <w:rPr>
          <w:rFonts w:ascii="Times New Roman" w:hAnsi="Times New Roman"/>
          <w:sz w:val="24"/>
          <w:szCs w:val="24"/>
        </w:rPr>
        <w:t xml:space="preserve"> 4 «Ресурсное обеспечение реализации Программы» изложить в следующей редакции:</w:t>
      </w:r>
    </w:p>
    <w:p w:rsidR="00061142" w:rsidRPr="00E21284" w:rsidRDefault="00061142" w:rsidP="006D099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p w:rsidR="008771AB" w:rsidRPr="00B5376F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21284">
        <w:rPr>
          <w:rFonts w:ascii="Times New Roman" w:hAnsi="Times New Roman"/>
          <w:sz w:val="20"/>
          <w:szCs w:val="20"/>
        </w:rPr>
        <w:t xml:space="preserve">   </w:t>
      </w:r>
      <w:r w:rsidRPr="00B5376F">
        <w:rPr>
          <w:rFonts w:ascii="Times New Roman" w:hAnsi="Times New Roman"/>
          <w:sz w:val="24"/>
          <w:szCs w:val="24"/>
        </w:rPr>
        <w:t>(тыс.</w:t>
      </w:r>
      <w:r w:rsidR="0045011F" w:rsidRPr="00B5376F">
        <w:rPr>
          <w:rFonts w:ascii="Times New Roman" w:hAnsi="Times New Roman"/>
          <w:sz w:val="24"/>
          <w:szCs w:val="24"/>
        </w:rPr>
        <w:t xml:space="preserve"> </w:t>
      </w:r>
      <w:r w:rsidRPr="00B5376F">
        <w:rPr>
          <w:rFonts w:ascii="Times New Roman" w:hAnsi="Times New Roman"/>
          <w:sz w:val="24"/>
          <w:szCs w:val="24"/>
        </w:rPr>
        <w:t>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1701"/>
        <w:gridCol w:w="1134"/>
        <w:gridCol w:w="1134"/>
        <w:gridCol w:w="993"/>
        <w:gridCol w:w="567"/>
        <w:gridCol w:w="567"/>
        <w:gridCol w:w="567"/>
      </w:tblGrid>
      <w:tr w:rsidR="006D0993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</w:tcPr>
          <w:p w:rsidR="00B5376F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6D0993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701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061142" w:rsidRDefault="0091635E" w:rsidP="00916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56 539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50065,46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25532,12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061142" w:rsidRDefault="0091635E" w:rsidP="00916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56 539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50065,46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25532,12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01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061142" w:rsidTr="00061142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gridSpan w:val="8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477" w:history="1">
              <w:r w:rsidRPr="0006114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управления муниципальным имуществом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6D0993" w:rsidRPr="00061142" w:rsidRDefault="0091635E" w:rsidP="00916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20 034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6D0993" w:rsidRPr="00061142" w:rsidRDefault="006D0993" w:rsidP="00AB16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061142" w:rsidRDefault="0091635E" w:rsidP="00916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20 034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6D0993" w:rsidRPr="00061142" w:rsidRDefault="006D0993" w:rsidP="00AB16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726" w:history="1">
              <w:r w:rsidRPr="0006114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6D0993" w:rsidRPr="00061142" w:rsidRDefault="009173BA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663EF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094,45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37798,50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13265,16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6D0993" w:rsidRPr="00061142" w:rsidRDefault="006D0993" w:rsidP="00AB16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061142" w:rsidRDefault="009173BA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663EF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094,45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37798,50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13265,16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6D0993" w:rsidRPr="00061142" w:rsidRDefault="006D0993" w:rsidP="00AB16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</w:tcPr>
          <w:p w:rsidR="006D0993" w:rsidRPr="00061142" w:rsidRDefault="006D0993" w:rsidP="004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1071" w:history="1">
              <w:r w:rsidRPr="0006114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Ремонт, обслуживание и установка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детского игрового оборудования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6D0993" w:rsidRPr="00061142" w:rsidRDefault="00B50FEF" w:rsidP="00B50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663EF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061142" w:rsidRDefault="00B50FEF" w:rsidP="00B50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663EF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01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061142" w:rsidTr="00AB1681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gridSpan w:val="7"/>
          </w:tcPr>
          <w:p w:rsidR="006D0993" w:rsidRPr="00061142" w:rsidRDefault="006D0993" w:rsidP="00456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</w:t>
            </w:r>
            <w:hyperlink w:anchor="P916" w:history="1">
              <w:r w:rsidRPr="00061142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сопровождение автоматизированной информационной системы Ивановского городского комитета по управлению имуществом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6D0993" w:rsidRPr="00061142" w:rsidRDefault="00DC4652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rPr>
          <w:trHeight w:val="278"/>
        </w:trPr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</w:tcPr>
          <w:p w:rsidR="006D0993" w:rsidRPr="00061142" w:rsidRDefault="006D0993" w:rsidP="00AB16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061142" w:rsidRDefault="00DC4652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1681" w:rsidRPr="00061142" w:rsidTr="00456094">
        <w:tc>
          <w:tcPr>
            <w:tcW w:w="488" w:type="dxa"/>
          </w:tcPr>
          <w:p w:rsidR="006D0993" w:rsidRPr="00061142" w:rsidRDefault="006D0993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D0993" w:rsidRPr="00061142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6D0993" w:rsidRPr="00061142" w:rsidRDefault="006D0993" w:rsidP="00AB16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061142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376F" w:rsidRPr="00B5376F" w:rsidRDefault="00AB1681" w:rsidP="00AB1681">
      <w:pPr>
        <w:spacing w:after="0" w:line="240" w:lineRule="auto"/>
        <w:ind w:left="84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»</w:t>
      </w:r>
      <w:r w:rsidR="008771AB" w:rsidRPr="00B53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741" w:rsidRDefault="00C0235C" w:rsidP="00AB1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430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04AC9" w:rsidRPr="00796940">
        <w:rPr>
          <w:rFonts w:ascii="Times New Roman" w:hAnsi="Times New Roman"/>
          <w:sz w:val="24"/>
          <w:szCs w:val="24"/>
        </w:rPr>
        <w:t>В приложении № 1 «Аналитическая подпрограмма «Организация управления муниципальным имуществом» к муниципальной программе города Иванова «Управление муниципальным имуществом города Иванова»</w:t>
      </w:r>
      <w:r w:rsidR="0021657B">
        <w:rPr>
          <w:rFonts w:ascii="Times New Roman" w:hAnsi="Times New Roman"/>
          <w:sz w:val="24"/>
          <w:szCs w:val="24"/>
        </w:rPr>
        <w:t xml:space="preserve"> т</w:t>
      </w:r>
      <w:r w:rsidR="00043007">
        <w:rPr>
          <w:rFonts w:ascii="Times New Roman" w:hAnsi="Times New Roman"/>
          <w:bCs/>
          <w:sz w:val="24"/>
          <w:szCs w:val="24"/>
        </w:rPr>
        <w:t xml:space="preserve">аблицу </w:t>
      </w:r>
      <w:r w:rsidR="000B0636" w:rsidRPr="00796940">
        <w:rPr>
          <w:rFonts w:ascii="Times New Roman" w:hAnsi="Times New Roman"/>
          <w:bCs/>
          <w:sz w:val="24"/>
          <w:szCs w:val="24"/>
        </w:rPr>
        <w:t>2</w:t>
      </w:r>
      <w:r w:rsidR="00127E9A" w:rsidRPr="00796940">
        <w:rPr>
          <w:rFonts w:ascii="Times New Roman" w:hAnsi="Times New Roman"/>
          <w:bCs/>
          <w:sz w:val="24"/>
          <w:szCs w:val="24"/>
        </w:rPr>
        <w:t xml:space="preserve"> «</w:t>
      </w:r>
      <w:r w:rsidR="00580741" w:rsidRPr="00796940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AB1681">
        <w:rPr>
          <w:rFonts w:ascii="Times New Roman" w:hAnsi="Times New Roman"/>
          <w:sz w:val="24"/>
          <w:szCs w:val="24"/>
        </w:rPr>
        <w:t xml:space="preserve">               </w:t>
      </w:r>
      <w:r w:rsidR="00580741" w:rsidRPr="00796940">
        <w:rPr>
          <w:rFonts w:ascii="Times New Roman" w:hAnsi="Times New Roman"/>
          <w:sz w:val="24"/>
          <w:szCs w:val="24"/>
        </w:rPr>
        <w:t>на выполнение мероприятий подпрограммы» изложить в следующей редакции:</w:t>
      </w:r>
    </w:p>
    <w:p w:rsidR="00061142" w:rsidRDefault="00580741" w:rsidP="00AB16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7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</w:p>
    <w:p w:rsidR="00580741" w:rsidRPr="00D07564" w:rsidRDefault="00580741" w:rsidP="0058074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835"/>
        <w:gridCol w:w="1559"/>
        <w:gridCol w:w="992"/>
        <w:gridCol w:w="992"/>
        <w:gridCol w:w="993"/>
        <w:gridCol w:w="567"/>
        <w:gridCol w:w="567"/>
        <w:gridCol w:w="567"/>
      </w:tblGrid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3B5" w:rsidRPr="00AB1681" w:rsidRDefault="000663EF" w:rsidP="00066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20 034</w:t>
            </w:r>
            <w:r w:rsidR="004223B5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223B5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3B5" w:rsidRPr="00AB1681" w:rsidRDefault="000663EF" w:rsidP="00066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20 034</w:t>
            </w:r>
            <w:r w:rsidR="004223B5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223B5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выполнения функций по оценке недвижимости, признанию прав и регулированию отношений по государственной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муниципальной собственности</w:t>
            </w:r>
          </w:p>
        </w:tc>
        <w:tc>
          <w:tcPr>
            <w:tcW w:w="1559" w:type="dxa"/>
          </w:tcPr>
          <w:p w:rsidR="004223B5" w:rsidRPr="00AB1681" w:rsidRDefault="004223B5" w:rsidP="00456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Ивановский городской комитет </w:t>
            </w:r>
            <w:r w:rsidR="004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управлению имуществом</w:t>
            </w:r>
          </w:p>
        </w:tc>
        <w:tc>
          <w:tcPr>
            <w:tcW w:w="992" w:type="dxa"/>
          </w:tcPr>
          <w:p w:rsidR="004223B5" w:rsidRPr="00AB1681" w:rsidRDefault="000663EF" w:rsidP="00066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</w:t>
            </w:r>
            <w:r w:rsidR="002B0BD0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взносов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капитальный ремонт общего имущества многоквартирных жилых домов, расположенных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города Иваново, соразмерно доле муниципальных нежилых помещений, расположенных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них</w:t>
            </w:r>
          </w:p>
        </w:tc>
        <w:tc>
          <w:tcPr>
            <w:tcW w:w="1559" w:type="dxa"/>
          </w:tcPr>
          <w:p w:rsidR="004223B5" w:rsidRPr="00AB1681" w:rsidRDefault="004223B5" w:rsidP="00456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управлению имуществом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управления муниципальными унитарными предприятиями</w:t>
            </w:r>
          </w:p>
        </w:tc>
        <w:tc>
          <w:tcPr>
            <w:tcW w:w="1559" w:type="dxa"/>
          </w:tcPr>
          <w:p w:rsidR="004223B5" w:rsidRPr="00AB1681" w:rsidRDefault="004223B5" w:rsidP="004560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4223B5" w:rsidRPr="00AB1681" w:rsidRDefault="000663EF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11 686,0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4223B5" w:rsidRPr="00AB1681" w:rsidRDefault="004223B5" w:rsidP="00CB0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управляющим организациям,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возмещения затрат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содержание муниципальных нежилых помещений, вкл</w:t>
            </w:r>
            <w:r w:rsidR="00CB0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ючающих плату за услуги, работы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управлению многоквартирными домами,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содержание и текущий ремонт общего имущества многоквартирных домов,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коммунальные ресурсы, потребляемые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использовании и содержании общего имущества многоквартирных домов</w:t>
            </w:r>
            <w:proofErr w:type="gramEnd"/>
          </w:p>
        </w:tc>
        <w:tc>
          <w:tcPr>
            <w:tcW w:w="1559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Ивановский городской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 по управлению имуществом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920,0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23B5" w:rsidRPr="00AB1681" w:rsidTr="00AB1681">
        <w:tc>
          <w:tcPr>
            <w:tcW w:w="488" w:type="dxa"/>
          </w:tcPr>
          <w:p w:rsidR="004223B5" w:rsidRPr="00AB1681" w:rsidRDefault="004223B5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права муниципальной собственности </w:t>
            </w:r>
            <w:r w:rsid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автомобильные дороги</w:t>
            </w:r>
          </w:p>
        </w:tc>
        <w:tc>
          <w:tcPr>
            <w:tcW w:w="1559" w:type="dxa"/>
          </w:tcPr>
          <w:p w:rsidR="004223B5" w:rsidRPr="00AB1681" w:rsidRDefault="004223B5" w:rsidP="00CB0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AB1681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6C0F" w:rsidRPr="00AB1681" w:rsidRDefault="00986C0F" w:rsidP="00AB1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B1681">
        <w:rPr>
          <w:rFonts w:ascii="Times New Roman" w:hAnsi="Times New Roman"/>
          <w:sz w:val="24"/>
          <w:szCs w:val="24"/>
        </w:rPr>
        <w:t>».</w:t>
      </w:r>
    </w:p>
    <w:p w:rsidR="00C433F4" w:rsidRPr="00AB1681" w:rsidRDefault="00C433F4" w:rsidP="00AB1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B1681">
        <w:rPr>
          <w:rFonts w:ascii="Times New Roman" w:hAnsi="Times New Roman"/>
          <w:sz w:val="24"/>
          <w:szCs w:val="24"/>
        </w:rPr>
        <w:t xml:space="preserve">1.5. В приложении № 2 «Аналитическая подпрограмма «Содержание муниципального жилищного фонда» к муниципальной программе города Иванова «Управление муниципальным имуществом города Иванова» таблицу 1 «Сведения </w:t>
      </w:r>
      <w:r w:rsidR="00AB1681">
        <w:rPr>
          <w:rFonts w:ascii="Times New Roman" w:hAnsi="Times New Roman"/>
          <w:sz w:val="24"/>
          <w:szCs w:val="24"/>
        </w:rPr>
        <w:t xml:space="preserve">                   </w:t>
      </w:r>
      <w:r w:rsidRPr="00AB1681">
        <w:rPr>
          <w:rFonts w:ascii="Times New Roman" w:hAnsi="Times New Roman"/>
          <w:sz w:val="24"/>
          <w:szCs w:val="24"/>
        </w:rPr>
        <w:t>о целевых  индикаторах (показателях) реализации Программы» изложить в следующей редакции:</w:t>
      </w:r>
    </w:p>
    <w:p w:rsidR="00C433F4" w:rsidRPr="00AB1681" w:rsidRDefault="00C433F4" w:rsidP="00AB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681">
        <w:rPr>
          <w:rFonts w:ascii="Times New Roman" w:hAnsi="Times New Roman"/>
          <w:sz w:val="24"/>
          <w:szCs w:val="24"/>
        </w:rPr>
        <w:t>«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75"/>
        <w:gridCol w:w="759"/>
        <w:gridCol w:w="850"/>
        <w:gridCol w:w="851"/>
        <w:gridCol w:w="668"/>
        <w:gridCol w:w="749"/>
        <w:gridCol w:w="709"/>
        <w:gridCol w:w="851"/>
        <w:gridCol w:w="850"/>
        <w:gridCol w:w="709"/>
      </w:tblGrid>
      <w:tr w:rsidR="00C433F4" w:rsidRPr="00AB1681" w:rsidTr="00CB08C1">
        <w:trPr>
          <w:jc w:val="center"/>
        </w:trPr>
        <w:tc>
          <w:tcPr>
            <w:tcW w:w="48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B16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B16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75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59" w:type="dxa"/>
            <w:vAlign w:val="center"/>
          </w:tcPr>
          <w:p w:rsid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2017 год, факт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2018 год, факт</w:t>
            </w:r>
          </w:p>
        </w:tc>
        <w:tc>
          <w:tcPr>
            <w:tcW w:w="66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4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  <w:tc>
          <w:tcPr>
            <w:tcW w:w="850" w:type="dxa"/>
            <w:vAlign w:val="center"/>
          </w:tcPr>
          <w:p w:rsid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  <w:tc>
          <w:tcPr>
            <w:tcW w:w="709" w:type="dxa"/>
            <w:vAlign w:val="center"/>
          </w:tcPr>
          <w:p w:rsid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C433F4" w:rsidRPr="00AB1681" w:rsidTr="00CB08C1">
        <w:trPr>
          <w:jc w:val="center"/>
        </w:trPr>
        <w:tc>
          <w:tcPr>
            <w:tcW w:w="48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759" w:type="dxa"/>
            <w:vAlign w:val="center"/>
          </w:tcPr>
          <w:p w:rsid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66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74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427,4</w:t>
            </w:r>
          </w:p>
        </w:tc>
      </w:tr>
      <w:tr w:rsidR="00C433F4" w:rsidRPr="00AB1681" w:rsidTr="00CB08C1">
        <w:trPr>
          <w:jc w:val="center"/>
        </w:trPr>
        <w:tc>
          <w:tcPr>
            <w:tcW w:w="48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vAlign w:val="center"/>
          </w:tcPr>
          <w:p w:rsidR="00C433F4" w:rsidRPr="00AB1681" w:rsidRDefault="00C433F4" w:rsidP="00CB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Доля перечисления региональному оператору взносов на проведение капитального ремонта за муниципальные жилые помещения</w:t>
            </w:r>
          </w:p>
        </w:tc>
        <w:tc>
          <w:tcPr>
            <w:tcW w:w="75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433F4" w:rsidRPr="00AB1681" w:rsidTr="00CB08C1">
        <w:trPr>
          <w:jc w:val="center"/>
        </w:trPr>
        <w:tc>
          <w:tcPr>
            <w:tcW w:w="48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5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Доля возмещения затрат организациям жилищно-коммунального комплекса по свободному жилью до его заселения</w:t>
            </w:r>
          </w:p>
        </w:tc>
        <w:tc>
          <w:tcPr>
            <w:tcW w:w="75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433F4" w:rsidRPr="00AB1681" w:rsidTr="00CB08C1">
        <w:trPr>
          <w:jc w:val="center"/>
        </w:trPr>
        <w:tc>
          <w:tcPr>
            <w:tcW w:w="48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5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Доля оплаты услуг по доставке квитанций за наем жилого помещения муниципального жилищного фонда</w:t>
            </w:r>
          </w:p>
        </w:tc>
        <w:tc>
          <w:tcPr>
            <w:tcW w:w="75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433F4" w:rsidRPr="00AB1681" w:rsidRDefault="00C433F4" w:rsidP="00AB1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6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5376F" w:rsidRPr="00AB1681" w:rsidRDefault="00C433F4" w:rsidP="00AB1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681">
        <w:rPr>
          <w:rFonts w:ascii="Times New Roman" w:hAnsi="Times New Roman"/>
          <w:sz w:val="24"/>
          <w:szCs w:val="24"/>
        </w:rPr>
        <w:t>».</w:t>
      </w:r>
    </w:p>
    <w:p w:rsidR="00BE7694" w:rsidRPr="00AB1681" w:rsidRDefault="00A80ECD" w:rsidP="00BE7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B1681">
        <w:rPr>
          <w:rFonts w:ascii="Times New Roman" w:hAnsi="Times New Roman"/>
          <w:sz w:val="24"/>
          <w:szCs w:val="24"/>
        </w:rPr>
        <w:t>1.</w:t>
      </w:r>
      <w:r w:rsidR="00C433F4" w:rsidRPr="00AB1681">
        <w:rPr>
          <w:rFonts w:ascii="Times New Roman" w:hAnsi="Times New Roman"/>
          <w:sz w:val="24"/>
          <w:szCs w:val="24"/>
        </w:rPr>
        <w:t>6</w:t>
      </w:r>
      <w:r w:rsidRPr="00AB1681">
        <w:rPr>
          <w:rFonts w:ascii="Times New Roman" w:hAnsi="Times New Roman"/>
          <w:sz w:val="24"/>
          <w:szCs w:val="24"/>
        </w:rPr>
        <w:t>.</w:t>
      </w:r>
      <w:r w:rsidR="00507D0A" w:rsidRPr="00AB1681">
        <w:rPr>
          <w:rFonts w:ascii="Times New Roman" w:hAnsi="Times New Roman"/>
          <w:sz w:val="24"/>
          <w:szCs w:val="24"/>
        </w:rPr>
        <w:t xml:space="preserve"> </w:t>
      </w:r>
      <w:r w:rsidR="00BE7694" w:rsidRPr="00AB1681">
        <w:rPr>
          <w:rFonts w:ascii="Times New Roman" w:hAnsi="Times New Roman"/>
          <w:sz w:val="24"/>
          <w:szCs w:val="24"/>
        </w:rPr>
        <w:t xml:space="preserve">В приложении № </w:t>
      </w:r>
      <w:r w:rsidR="00C326BA" w:rsidRPr="00AB1681">
        <w:rPr>
          <w:rFonts w:ascii="Times New Roman" w:hAnsi="Times New Roman"/>
          <w:sz w:val="24"/>
          <w:szCs w:val="24"/>
        </w:rPr>
        <w:t>4</w:t>
      </w:r>
      <w:r w:rsidR="00DC4652" w:rsidRPr="00AB1681">
        <w:rPr>
          <w:rFonts w:ascii="Times New Roman" w:hAnsi="Times New Roman"/>
          <w:sz w:val="24"/>
          <w:szCs w:val="24"/>
        </w:rPr>
        <w:t xml:space="preserve"> «</w:t>
      </w:r>
      <w:r w:rsidR="00C326BA" w:rsidRPr="00AB1681">
        <w:rPr>
          <w:rFonts w:ascii="Times New Roman" w:hAnsi="Times New Roman"/>
          <w:sz w:val="24"/>
          <w:szCs w:val="24"/>
        </w:rPr>
        <w:t>Аналитическая</w:t>
      </w:r>
      <w:r w:rsidR="00DC4652" w:rsidRPr="00AB1681">
        <w:rPr>
          <w:rFonts w:ascii="Times New Roman" w:hAnsi="Times New Roman"/>
          <w:sz w:val="24"/>
          <w:szCs w:val="24"/>
        </w:rPr>
        <w:t xml:space="preserve"> подпрограмма «Р</w:t>
      </w:r>
      <w:r w:rsidR="00C326BA" w:rsidRPr="00AB1681">
        <w:rPr>
          <w:rFonts w:ascii="Times New Roman" w:hAnsi="Times New Roman"/>
          <w:sz w:val="24"/>
          <w:szCs w:val="24"/>
        </w:rPr>
        <w:t xml:space="preserve">емонт, обслуживание </w:t>
      </w:r>
      <w:r w:rsidR="00AB1681">
        <w:rPr>
          <w:rFonts w:ascii="Times New Roman" w:hAnsi="Times New Roman"/>
          <w:sz w:val="24"/>
          <w:szCs w:val="24"/>
        </w:rPr>
        <w:t xml:space="preserve">               </w:t>
      </w:r>
      <w:r w:rsidR="00C326BA" w:rsidRPr="00AB1681">
        <w:rPr>
          <w:rFonts w:ascii="Times New Roman" w:hAnsi="Times New Roman"/>
          <w:sz w:val="24"/>
          <w:szCs w:val="24"/>
        </w:rPr>
        <w:t>и установка детского игрового оборудования</w:t>
      </w:r>
      <w:r w:rsidR="00DC4652" w:rsidRPr="00AB1681">
        <w:rPr>
          <w:rFonts w:ascii="Times New Roman" w:hAnsi="Times New Roman"/>
          <w:sz w:val="24"/>
          <w:szCs w:val="24"/>
        </w:rPr>
        <w:t xml:space="preserve">» </w:t>
      </w:r>
      <w:r w:rsidR="00BE7694" w:rsidRPr="00AB1681">
        <w:rPr>
          <w:rFonts w:ascii="Times New Roman" w:hAnsi="Times New Roman"/>
          <w:sz w:val="24"/>
          <w:szCs w:val="24"/>
        </w:rPr>
        <w:t>к муниципальной программе города Иванова «Управление муниципальным имуществом города Иванова»</w:t>
      </w:r>
      <w:r w:rsidR="009749C4" w:rsidRPr="00AB1681">
        <w:rPr>
          <w:rFonts w:ascii="Times New Roman" w:hAnsi="Times New Roman"/>
          <w:sz w:val="24"/>
          <w:szCs w:val="24"/>
        </w:rPr>
        <w:t xml:space="preserve"> в</w:t>
      </w:r>
      <w:r w:rsidR="0045011F" w:rsidRPr="00AB1681">
        <w:rPr>
          <w:rFonts w:ascii="Times New Roman" w:hAnsi="Times New Roman"/>
          <w:sz w:val="24"/>
          <w:szCs w:val="24"/>
        </w:rPr>
        <w:t xml:space="preserve"> р</w:t>
      </w:r>
      <w:r w:rsidR="00BE7694" w:rsidRPr="00AB1681">
        <w:rPr>
          <w:rFonts w:ascii="Times New Roman" w:hAnsi="Times New Roman"/>
          <w:sz w:val="24"/>
          <w:szCs w:val="24"/>
        </w:rPr>
        <w:t>азделе 2 «</w:t>
      </w:r>
      <w:r w:rsidR="00BE7694" w:rsidRPr="00AB1681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  <w:r w:rsidR="00BE7694" w:rsidRPr="00AB1681">
        <w:rPr>
          <w:rFonts w:ascii="Times New Roman" w:hAnsi="Times New Roman"/>
          <w:sz w:val="24"/>
          <w:szCs w:val="24"/>
        </w:rPr>
        <w:t>» т</w:t>
      </w:r>
      <w:r w:rsidR="00BE7694" w:rsidRPr="00AB1681">
        <w:rPr>
          <w:rFonts w:ascii="Times New Roman" w:hAnsi="Times New Roman"/>
          <w:bCs/>
          <w:sz w:val="24"/>
          <w:szCs w:val="24"/>
        </w:rPr>
        <w:t>аблицу 2 «</w:t>
      </w:r>
      <w:r w:rsidR="00BE7694" w:rsidRPr="00AB1681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 изложить в следующей редакции:</w:t>
      </w:r>
    </w:p>
    <w:p w:rsidR="00BE7694" w:rsidRDefault="00BE7694" w:rsidP="00A13BB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A13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68"/>
        <w:gridCol w:w="1842"/>
        <w:gridCol w:w="851"/>
        <w:gridCol w:w="850"/>
        <w:gridCol w:w="851"/>
        <w:gridCol w:w="709"/>
        <w:gridCol w:w="850"/>
        <w:gridCol w:w="709"/>
      </w:tblGrid>
      <w:tr w:rsidR="00DC4652" w:rsidRPr="00AB1681" w:rsidTr="00CB08C1">
        <w:tc>
          <w:tcPr>
            <w:tcW w:w="488" w:type="dxa"/>
          </w:tcPr>
          <w:p w:rsidR="00DC4652" w:rsidRPr="00AB1681" w:rsidRDefault="00DC4652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DC4652" w:rsidRPr="00AB1681" w:rsidRDefault="00DC4652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DC4652" w:rsidRPr="00AB1681" w:rsidRDefault="00DC4652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</w:tcPr>
          <w:p w:rsidR="00DC4652" w:rsidRPr="00AB1681" w:rsidRDefault="00DC4652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DC4652" w:rsidRPr="00AB1681" w:rsidRDefault="00DC4652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DC4652" w:rsidRPr="00AB1681" w:rsidRDefault="00DC4652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D113FE" w:rsidRPr="00AB1681" w:rsidRDefault="00C326BA" w:rsidP="00C32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  <w:p w:rsidR="00DC4652" w:rsidRPr="00AB1681" w:rsidRDefault="00C326BA" w:rsidP="00C32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год*</w:t>
            </w:r>
          </w:p>
        </w:tc>
        <w:tc>
          <w:tcPr>
            <w:tcW w:w="850" w:type="dxa"/>
          </w:tcPr>
          <w:p w:rsidR="00DC4652" w:rsidRPr="00AB1681" w:rsidRDefault="00DC4652" w:rsidP="00D11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C326BA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13FE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</w:tcPr>
          <w:p w:rsidR="00D113FE" w:rsidRPr="00AB1681" w:rsidRDefault="00C326BA" w:rsidP="00C32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</w:t>
            </w:r>
          </w:p>
          <w:p w:rsidR="00DC4652" w:rsidRPr="00AB1681" w:rsidRDefault="00C326BA" w:rsidP="00C32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r w:rsidR="00DC4652"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113FE" w:rsidRPr="00AB1681" w:rsidTr="00CB08C1">
        <w:tc>
          <w:tcPr>
            <w:tcW w:w="488" w:type="dxa"/>
          </w:tcPr>
          <w:p w:rsidR="00D113FE" w:rsidRPr="00AB1681" w:rsidRDefault="00D113FE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42" w:type="dxa"/>
            <w:vMerge w:val="restart"/>
          </w:tcPr>
          <w:p w:rsidR="00D113FE" w:rsidRPr="00AB1681" w:rsidRDefault="00D113FE" w:rsidP="00CB08C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города Иванова (муниципальное казенное учреждение </w:t>
            </w:r>
            <w:r w:rsidR="00A13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управлению жилищным фондом)</w:t>
            </w:r>
          </w:p>
        </w:tc>
        <w:tc>
          <w:tcPr>
            <w:tcW w:w="851" w:type="dxa"/>
          </w:tcPr>
          <w:p w:rsidR="00D113FE" w:rsidRPr="00AB1681" w:rsidRDefault="00D113FE" w:rsidP="00D11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4 531,3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3 831,3</w:t>
            </w:r>
          </w:p>
        </w:tc>
        <w:tc>
          <w:tcPr>
            <w:tcW w:w="851" w:type="dxa"/>
          </w:tcPr>
          <w:p w:rsidR="00D113FE" w:rsidRPr="00AB1681" w:rsidRDefault="00D113FE" w:rsidP="00D11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3 831,3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113FE" w:rsidRPr="00AB1681" w:rsidTr="00CB08C1">
        <w:tc>
          <w:tcPr>
            <w:tcW w:w="488" w:type="dxa"/>
          </w:tcPr>
          <w:p w:rsidR="00D113FE" w:rsidRPr="00AB1681" w:rsidRDefault="00D113FE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2" w:type="dxa"/>
            <w:vMerge/>
          </w:tcPr>
          <w:p w:rsidR="00D113FE" w:rsidRPr="00AB1681" w:rsidRDefault="00D113FE" w:rsidP="00D113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4 531,3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3 831,3</w:t>
            </w:r>
          </w:p>
        </w:tc>
        <w:tc>
          <w:tcPr>
            <w:tcW w:w="851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3 831,3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113FE" w:rsidRPr="00AB1681" w:rsidTr="00CB08C1">
        <w:tc>
          <w:tcPr>
            <w:tcW w:w="488" w:type="dxa"/>
          </w:tcPr>
          <w:p w:rsidR="00D113FE" w:rsidRPr="00AB1681" w:rsidRDefault="00D113FE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2" w:type="dxa"/>
            <w:vMerge/>
          </w:tcPr>
          <w:p w:rsidR="00D113FE" w:rsidRPr="00AB1681" w:rsidRDefault="00D113FE" w:rsidP="00D113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113FE" w:rsidRPr="00AB1681" w:rsidTr="00CB08C1">
        <w:tc>
          <w:tcPr>
            <w:tcW w:w="488" w:type="dxa"/>
          </w:tcPr>
          <w:p w:rsidR="00D113FE" w:rsidRPr="00AB1681" w:rsidRDefault="00D113FE" w:rsidP="00AB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1842" w:type="dxa"/>
            <w:vMerge/>
          </w:tcPr>
          <w:p w:rsidR="00D113FE" w:rsidRPr="00AB1681" w:rsidRDefault="00D113FE" w:rsidP="00D11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113FE" w:rsidRPr="00AB1681" w:rsidRDefault="00D113FE" w:rsidP="00D11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4 531,3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3 831,3</w:t>
            </w:r>
          </w:p>
        </w:tc>
        <w:tc>
          <w:tcPr>
            <w:tcW w:w="851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3 831,3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113FE" w:rsidRPr="00AB1681" w:rsidRDefault="00D113FE" w:rsidP="00DC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7694" w:rsidRDefault="00BE7694" w:rsidP="00A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049A3" w:rsidRPr="00021E3C" w:rsidRDefault="007049A3" w:rsidP="00A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E3C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издания.</w:t>
      </w:r>
    </w:p>
    <w:p w:rsidR="00A6359A" w:rsidRDefault="009521DC" w:rsidP="00A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6359A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E84A5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6359A" w:rsidSect="00061142">
      <w:headerReference w:type="default" r:id="rId14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50" w:rsidRDefault="00937E50" w:rsidP="00061142">
      <w:pPr>
        <w:spacing w:after="0" w:line="240" w:lineRule="auto"/>
      </w:pPr>
      <w:r>
        <w:separator/>
      </w:r>
    </w:p>
  </w:endnote>
  <w:endnote w:type="continuationSeparator" w:id="0">
    <w:p w:rsidR="00937E50" w:rsidRDefault="00937E50" w:rsidP="0006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50" w:rsidRDefault="00937E50" w:rsidP="00061142">
      <w:pPr>
        <w:spacing w:after="0" w:line="240" w:lineRule="auto"/>
      </w:pPr>
      <w:r>
        <w:separator/>
      </w:r>
    </w:p>
  </w:footnote>
  <w:footnote w:type="continuationSeparator" w:id="0">
    <w:p w:rsidR="00937E50" w:rsidRDefault="00937E50" w:rsidP="0006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3305"/>
      <w:docPartObj>
        <w:docPartGallery w:val="Page Numbers (Top of Page)"/>
        <w:docPartUnique/>
      </w:docPartObj>
    </w:sdtPr>
    <w:sdtEndPr/>
    <w:sdtContent>
      <w:p w:rsidR="00AB1681" w:rsidRDefault="00AB1681">
        <w:pPr>
          <w:pStyle w:val="ab"/>
          <w:jc w:val="center"/>
        </w:pPr>
      </w:p>
      <w:p w:rsidR="00AB1681" w:rsidRDefault="00AB1681">
        <w:pPr>
          <w:pStyle w:val="ab"/>
          <w:jc w:val="center"/>
        </w:pPr>
      </w:p>
      <w:p w:rsidR="00AB1681" w:rsidRDefault="00AB1681">
        <w:pPr>
          <w:pStyle w:val="ab"/>
          <w:jc w:val="center"/>
        </w:pPr>
        <w:r w:rsidRPr="00061142">
          <w:rPr>
            <w:rFonts w:ascii="Times New Roman" w:hAnsi="Times New Roman"/>
            <w:sz w:val="24"/>
          </w:rPr>
          <w:fldChar w:fldCharType="begin"/>
        </w:r>
        <w:r w:rsidRPr="00061142">
          <w:rPr>
            <w:rFonts w:ascii="Times New Roman" w:hAnsi="Times New Roman"/>
            <w:sz w:val="24"/>
          </w:rPr>
          <w:instrText>PAGE   \* MERGEFORMAT</w:instrText>
        </w:r>
        <w:r w:rsidRPr="00061142">
          <w:rPr>
            <w:rFonts w:ascii="Times New Roman" w:hAnsi="Times New Roman"/>
            <w:sz w:val="24"/>
          </w:rPr>
          <w:fldChar w:fldCharType="separate"/>
        </w:r>
        <w:r w:rsidR="0038407F">
          <w:rPr>
            <w:rFonts w:ascii="Times New Roman" w:hAnsi="Times New Roman"/>
            <w:noProof/>
            <w:sz w:val="24"/>
          </w:rPr>
          <w:t>2</w:t>
        </w:r>
        <w:r w:rsidRPr="00061142">
          <w:rPr>
            <w:rFonts w:ascii="Times New Roman" w:hAnsi="Times New Roman"/>
            <w:sz w:val="24"/>
          </w:rPr>
          <w:fldChar w:fldCharType="end"/>
        </w:r>
      </w:p>
    </w:sdtContent>
  </w:sdt>
  <w:p w:rsidR="00AB1681" w:rsidRDefault="00AB16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4F5CD4"/>
    <w:multiLevelType w:val="hybridMultilevel"/>
    <w:tmpl w:val="F5A8F27E"/>
    <w:lvl w:ilvl="0" w:tplc="5BC4F6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07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1B98"/>
    <w:rsid w:val="000533F5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1142"/>
    <w:rsid w:val="00062721"/>
    <w:rsid w:val="00063376"/>
    <w:rsid w:val="00063643"/>
    <w:rsid w:val="00064E78"/>
    <w:rsid w:val="00064EF6"/>
    <w:rsid w:val="0006587D"/>
    <w:rsid w:val="00065C35"/>
    <w:rsid w:val="00065E0B"/>
    <w:rsid w:val="000663EF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38D"/>
    <w:rsid w:val="001A04AA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98A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AD2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57B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DF1"/>
    <w:rsid w:val="002840E1"/>
    <w:rsid w:val="0028431B"/>
    <w:rsid w:val="002850BE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0BD0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4B61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F3C"/>
    <w:rsid w:val="0035107C"/>
    <w:rsid w:val="00351132"/>
    <w:rsid w:val="00351771"/>
    <w:rsid w:val="003524C8"/>
    <w:rsid w:val="00352662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00"/>
    <w:rsid w:val="00371456"/>
    <w:rsid w:val="00372739"/>
    <w:rsid w:val="003729D3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07F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205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52E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197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3B5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A7A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094"/>
    <w:rsid w:val="004565E3"/>
    <w:rsid w:val="00457278"/>
    <w:rsid w:val="0045774C"/>
    <w:rsid w:val="00460733"/>
    <w:rsid w:val="004608EC"/>
    <w:rsid w:val="00460DD1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1E5E"/>
    <w:rsid w:val="004A341D"/>
    <w:rsid w:val="004A3A7D"/>
    <w:rsid w:val="004A4601"/>
    <w:rsid w:val="004A4991"/>
    <w:rsid w:val="004A6276"/>
    <w:rsid w:val="004A6672"/>
    <w:rsid w:val="004A6F3C"/>
    <w:rsid w:val="004A706D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710C"/>
    <w:rsid w:val="004B7CB2"/>
    <w:rsid w:val="004C0954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3CEA"/>
    <w:rsid w:val="005744C4"/>
    <w:rsid w:val="00575407"/>
    <w:rsid w:val="00575BAA"/>
    <w:rsid w:val="00575DF6"/>
    <w:rsid w:val="00575DFA"/>
    <w:rsid w:val="00576953"/>
    <w:rsid w:val="0057703B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0F0"/>
    <w:rsid w:val="005E76C6"/>
    <w:rsid w:val="005E7820"/>
    <w:rsid w:val="005E795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EB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726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9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942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90E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476D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3F0D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B39"/>
    <w:rsid w:val="00820CFF"/>
    <w:rsid w:val="0082139E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1A45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1FAF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5A6A"/>
    <w:rsid w:val="00906988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35E"/>
    <w:rsid w:val="00916C6C"/>
    <w:rsid w:val="00916C8B"/>
    <w:rsid w:val="0091736C"/>
    <w:rsid w:val="009173BA"/>
    <w:rsid w:val="00917577"/>
    <w:rsid w:val="009175CC"/>
    <w:rsid w:val="009200D9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E50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672CC"/>
    <w:rsid w:val="0097132A"/>
    <w:rsid w:val="00973233"/>
    <w:rsid w:val="00973264"/>
    <w:rsid w:val="00973823"/>
    <w:rsid w:val="0097475E"/>
    <w:rsid w:val="009749C4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3BBF"/>
    <w:rsid w:val="00A140D8"/>
    <w:rsid w:val="00A142F8"/>
    <w:rsid w:val="00A144F6"/>
    <w:rsid w:val="00A15225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681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A5E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0D50"/>
    <w:rsid w:val="00B10E7A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3C43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CC9"/>
    <w:rsid w:val="00B44D8D"/>
    <w:rsid w:val="00B44DED"/>
    <w:rsid w:val="00B4543B"/>
    <w:rsid w:val="00B45AC9"/>
    <w:rsid w:val="00B45AE5"/>
    <w:rsid w:val="00B46E6F"/>
    <w:rsid w:val="00B470CE"/>
    <w:rsid w:val="00B470D1"/>
    <w:rsid w:val="00B47633"/>
    <w:rsid w:val="00B47B46"/>
    <w:rsid w:val="00B50FEF"/>
    <w:rsid w:val="00B5185F"/>
    <w:rsid w:val="00B51E79"/>
    <w:rsid w:val="00B5211F"/>
    <w:rsid w:val="00B531C5"/>
    <w:rsid w:val="00B5376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2FD"/>
    <w:rsid w:val="00B85BB6"/>
    <w:rsid w:val="00B85F73"/>
    <w:rsid w:val="00B860F6"/>
    <w:rsid w:val="00B8626F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7EA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26BA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226"/>
    <w:rsid w:val="00C41F02"/>
    <w:rsid w:val="00C430D9"/>
    <w:rsid w:val="00C433F4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B52"/>
    <w:rsid w:val="00C51E9C"/>
    <w:rsid w:val="00C52166"/>
    <w:rsid w:val="00C52A91"/>
    <w:rsid w:val="00C52AF9"/>
    <w:rsid w:val="00C52B5C"/>
    <w:rsid w:val="00C52E3C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F08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D8A"/>
    <w:rsid w:val="00CB0186"/>
    <w:rsid w:val="00CB0460"/>
    <w:rsid w:val="00CB08C1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33D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B80"/>
    <w:rsid w:val="00D07564"/>
    <w:rsid w:val="00D07584"/>
    <w:rsid w:val="00D07CB9"/>
    <w:rsid w:val="00D10483"/>
    <w:rsid w:val="00D1079D"/>
    <w:rsid w:val="00D113FE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2025"/>
    <w:rsid w:val="00D2216F"/>
    <w:rsid w:val="00D236A2"/>
    <w:rsid w:val="00D239A2"/>
    <w:rsid w:val="00D24B42"/>
    <w:rsid w:val="00D25266"/>
    <w:rsid w:val="00D25799"/>
    <w:rsid w:val="00D26216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20C9"/>
    <w:rsid w:val="00DC314A"/>
    <w:rsid w:val="00DC3721"/>
    <w:rsid w:val="00DC4652"/>
    <w:rsid w:val="00DC481C"/>
    <w:rsid w:val="00DC50F1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179BC"/>
    <w:rsid w:val="00E2016A"/>
    <w:rsid w:val="00E20233"/>
    <w:rsid w:val="00E21284"/>
    <w:rsid w:val="00E218EE"/>
    <w:rsid w:val="00E21A12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4A5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B31"/>
    <w:rsid w:val="00EF6DA5"/>
    <w:rsid w:val="00EF6FC4"/>
    <w:rsid w:val="00EF70AB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5F1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006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87BF5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A7DD9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62F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06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1142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6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114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06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1142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6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11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B69193054D061190A238F6F25132AE66013B3B48D72D505DE81224EE7F3473DA316E8FBA596F034DDD0531c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69193054D061190A238F6F25132AE66013B3B48D72D505DE81224EE7F3473DA316E8FBA596F034DDD0531c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F811-E8F2-4953-B472-9A518CF8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2019-05-08T07:57:00Z</cp:lastPrinted>
  <dcterms:created xsi:type="dcterms:W3CDTF">2019-05-13T10:48:00Z</dcterms:created>
  <dcterms:modified xsi:type="dcterms:W3CDTF">2019-05-14T15:04:00Z</dcterms:modified>
</cp:coreProperties>
</file>